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93" w:rsidRDefault="004F1593" w:rsidP="004F1593">
      <w:r>
        <w:t>Tradiciones y Costumbres Navideñas</w:t>
      </w:r>
    </w:p>
    <w:p w:rsidR="004F1593" w:rsidRDefault="004F1593" w:rsidP="004F1593">
      <w:r>
        <w:t xml:space="preserve">Lo más importante de las tradiciones y costumbres no es sólo el aspecto exterior, sino su significado interior </w:t>
      </w:r>
    </w:p>
    <w:p w:rsidR="004F1593" w:rsidRDefault="004F1593" w:rsidP="004F1593">
      <w:r>
        <w:t xml:space="preserve">Autor: Tere Fernández | Fuente: </w:t>
      </w:r>
    </w:p>
    <w:p w:rsidR="004F1593" w:rsidRDefault="004F1593" w:rsidP="004F1593"/>
    <w:p w:rsidR="004F1593" w:rsidRDefault="004F1593" w:rsidP="004F1593"/>
    <w:p w:rsidR="004F1593" w:rsidRDefault="004F1593" w:rsidP="004F1593"/>
    <w:p w:rsidR="004F1593" w:rsidRDefault="004F1593" w:rsidP="004F1593">
      <w:r>
        <w:t>Origen de las tradiciones</w:t>
      </w:r>
    </w:p>
    <w:p w:rsidR="004F1593" w:rsidRDefault="004F1593" w:rsidP="004F1593"/>
    <w:p w:rsidR="004F1593" w:rsidRDefault="004F1593" w:rsidP="004F1593">
      <w:r>
        <w:t>Las tradiciones y costumbres son una manera de hacer presente, de recordar lo que ocurrió en el pasado. Son hechos y obras que se transmiten de una generación a otra de forma oral o escrita. La palabra tradición viene del latín “traditio” que viene del verbo “tradere” que significa entregar. Se podría decir que tradición es lo que nuestros antepasados nos han entregado.</w:t>
      </w:r>
    </w:p>
    <w:p w:rsidR="004F1593" w:rsidRDefault="004F1593" w:rsidP="004F1593"/>
    <w:p w:rsidR="004F1593" w:rsidRDefault="004F1593" w:rsidP="004F1593">
      <w:r>
        <w:t xml:space="preserve">En el caso de la Navidad, lo más importante de las tradiciones y costumbres no es sólo el aspecto exterior, sino su significado interior. Se debe conocer por qué y para qué se llevan a cabo las tradiciones y costumbres para así poder vivirlas intensamente. Este es un modo de evangelizar. </w:t>
      </w:r>
    </w:p>
    <w:p w:rsidR="004F1593" w:rsidRDefault="004F1593" w:rsidP="004F1593"/>
    <w:p w:rsidR="004F1593" w:rsidRDefault="004F1593" w:rsidP="004F1593">
      <w:r>
        <w:t>Existen muchas tradiciones y costumbres de la Navidad que nos ayudan a vivir el espíritu navideño, pero debemos recordar que este espíritu se encuentra en la meditación del misterio que se celebra.</w:t>
      </w:r>
    </w:p>
    <w:p w:rsidR="004F1593" w:rsidRDefault="004F1593" w:rsidP="004F1593"/>
    <w:p w:rsidR="004F1593" w:rsidRDefault="004F1593" w:rsidP="004F1593">
      <w:r>
        <w:t xml:space="preserve">A continuación, presentaremos algunas de éstas con una pequeña explicación acerca de su significado y origen: </w:t>
      </w:r>
    </w:p>
    <w:p w:rsidR="004F1593" w:rsidRDefault="004F1593" w:rsidP="004F1593"/>
    <w:p w:rsidR="004F1593" w:rsidRDefault="004F1593" w:rsidP="004F1593">
      <w:r>
        <w:t>El árbol de Navidad</w:t>
      </w:r>
    </w:p>
    <w:p w:rsidR="004F1593" w:rsidRDefault="004F1593" w:rsidP="004F1593"/>
    <w:p w:rsidR="004F1593" w:rsidRDefault="004F1593" w:rsidP="004F1593">
      <w:r>
        <w:t xml:space="preserve">Los antiguos germanos creían que el mundo y todos los astros estaban sostenidos pendiendo de las ramas de un árbol gigantesco llamado el “divino Idrasil” o el “dios Odín”. A este dios se le rendía culto cada año, </w:t>
      </w:r>
      <w:r>
        <w:lastRenderedPageBreak/>
        <w:t xml:space="preserve">durante el solsticio de invierno, cuando para ellos, se renovaba la vida. La celebración de ese día consistía en adornar un árbol de encino con antorchas que representaban a las estrellas, la luna y el sol. En torno a este árbol bailaban y cantaban adorando a su divinidad. </w:t>
      </w:r>
    </w:p>
    <w:p w:rsidR="004F1593" w:rsidRDefault="004F1593" w:rsidP="004F1593"/>
    <w:p w:rsidR="004F1593" w:rsidRDefault="004F1593" w:rsidP="004F1593">
      <w:r>
        <w:t xml:space="preserve">Cuentan que San Bonifacio, evangelizador de Alemania, derribó el árbol que representaba al dios Odín y en el mismo lugar plantó un pino, símbolo del amor perenne de Dios. Lo adornó con manzanas y velas, dándole un simbolismo cristiano. Las manzanas representaban las tentaciones, el pecado original y los pecados de los hombres; las velas representaban a Cristo, la luz del mundo y la gracia que reciben los hombres que aceptan a Jesús como Salvador. </w:t>
      </w:r>
    </w:p>
    <w:p w:rsidR="004F1593" w:rsidRDefault="004F1593" w:rsidP="004F1593"/>
    <w:p w:rsidR="004F1593" w:rsidRDefault="004F1593" w:rsidP="004F1593">
      <w:r>
        <w:t>Esta costumbre se difundió por toda Europa en la Edad Media. Por medio de la Conquista española y las migraciones, esta tradición llegó a América. Poco a poco, la tradición fue evolucionando: se cambiaron las manzanas por esferas y las velas, por focos que representan la alegría y la luz que Jesucristo trajo al mundo.</w:t>
      </w:r>
    </w:p>
    <w:p w:rsidR="004F1593" w:rsidRDefault="004F1593" w:rsidP="004F1593"/>
    <w:p w:rsidR="004F1593" w:rsidRDefault="004F1593" w:rsidP="004F1593">
      <w:r>
        <w:t>Las esferas, actualmente, simbolizan las oraciones que hacemos durante el periodo de Adviento. Los colores de las esferas también tienen un significado simbólico:</w:t>
      </w:r>
    </w:p>
    <w:p w:rsidR="004F1593" w:rsidRDefault="004F1593" w:rsidP="004F1593">
      <w:r>
        <w:t>azules; oraciones de arrepentimiento</w:t>
      </w:r>
    </w:p>
    <w:p w:rsidR="004F1593" w:rsidRDefault="004F1593" w:rsidP="004F1593"/>
    <w:p w:rsidR="004F1593" w:rsidRDefault="004F1593" w:rsidP="004F1593"/>
    <w:p w:rsidR="004F1593" w:rsidRDefault="004F1593" w:rsidP="004F1593">
      <w:r>
        <w:t xml:space="preserve">plateadas; de agradecimiento </w:t>
      </w:r>
    </w:p>
    <w:p w:rsidR="004F1593" w:rsidRDefault="004F1593" w:rsidP="004F1593"/>
    <w:p w:rsidR="004F1593" w:rsidRDefault="004F1593" w:rsidP="004F1593"/>
    <w:p w:rsidR="004F1593" w:rsidRDefault="004F1593" w:rsidP="004F1593">
      <w:r>
        <w:t xml:space="preserve">doradas; de alabanza </w:t>
      </w:r>
    </w:p>
    <w:p w:rsidR="004F1593" w:rsidRDefault="004F1593" w:rsidP="004F1593"/>
    <w:p w:rsidR="004F1593" w:rsidRDefault="004F1593" w:rsidP="004F1593"/>
    <w:p w:rsidR="004F1593" w:rsidRDefault="004F1593" w:rsidP="004F1593">
      <w:r>
        <w:t>rojas; de petición</w:t>
      </w:r>
    </w:p>
    <w:p w:rsidR="004F1593" w:rsidRDefault="004F1593" w:rsidP="004F1593"/>
    <w:p w:rsidR="004F1593" w:rsidRDefault="004F1593" w:rsidP="004F1593">
      <w:r>
        <w:lastRenderedPageBreak/>
        <w:t>Se acostumbra poner una estrella en la punta del pino que representa la fe que debe guiar nuestras vidas.</w:t>
      </w:r>
    </w:p>
    <w:p w:rsidR="004F1593" w:rsidRDefault="004F1593" w:rsidP="004F1593"/>
    <w:p w:rsidR="004F1593" w:rsidRDefault="004F1593" w:rsidP="004F1593">
      <w:r>
        <w:t>También, se suelen poner adornos de diversas figuras en el árbol de Navidad. Éstos representan las buenas acciones y sacrificios, los “regalos” que le daremos a Jesús en la Navidad.</w:t>
      </w:r>
    </w:p>
    <w:p w:rsidR="004F1593" w:rsidRDefault="004F1593" w:rsidP="004F1593"/>
    <w:p w:rsidR="004F1593" w:rsidRDefault="004F1593" w:rsidP="004F1593">
      <w:r>
        <w:t>Para aprovechar la tradición: Se sugiere adornar el árbol de Navidad a lo largo de todo el Adviento, explicando a los niños su profundo simbolismo crisitiano. Los niños elaborarán sus propias esferas (24 a 28, dependiendo de los días que tenga el Adviento) con una oración o un propósito en cada una. Conforme pasen los días, las irán colgando en el árbol de Navidad, hasta el día del Nacimiento de Jesús.</w:t>
      </w:r>
    </w:p>
    <w:p w:rsidR="004F1593" w:rsidRDefault="004F1593" w:rsidP="004F1593"/>
    <w:p w:rsidR="004F1593" w:rsidRDefault="004F1593" w:rsidP="004F1593">
      <w:r>
        <w:t>Las tarjetas de Navidad</w:t>
      </w:r>
    </w:p>
    <w:p w:rsidR="004F1593" w:rsidRDefault="004F1593" w:rsidP="004F1593"/>
    <w:p w:rsidR="004F1593" w:rsidRDefault="004F1593" w:rsidP="004F1593">
      <w:r>
        <w:t xml:space="preserve">La costumbre de enviar mensajes navideños se originó en las escuelas inglesas, donde se pedía a los estudiantes que escribieran algo que tuviera que ver con la temporada navideña, antes de salir de vacaciones de invierno. Las tarjetas se enviaban por correo a su casa y así sus padres recibían un mensaje de Navidad. </w:t>
      </w:r>
    </w:p>
    <w:p w:rsidR="004F1593" w:rsidRDefault="004F1593" w:rsidP="004F1593">
      <w:r>
        <w:t>En 1843, W.E. Dobson y Sir Henry Cole hicieron las primeras tarjetas de Navidad impresas, con la única intención de poner al alcance del pueblo inglés las obras de arte que representaban al Nacimiento de Jesús.</w:t>
      </w:r>
    </w:p>
    <w:p w:rsidR="004F1593" w:rsidRDefault="004F1593" w:rsidP="004F1593">
      <w:r>
        <w:t>En 1860, Thomas Nast, creador de la imagen de Santa Claus, organizó la primera venta masiva de tarjetas de Navidad en las que aparecía impresa la frase “Feliz Navidad”.</w:t>
      </w:r>
    </w:p>
    <w:p w:rsidR="004F1593" w:rsidRDefault="004F1593" w:rsidP="004F1593">
      <w:r>
        <w:t xml:space="preserve">Es una costumbre muy bonita, pues a través de las tarjetas se puede comunicar a todos nuestros seres queridos la alegría que sentimos por el Nacimiento de Cristo. </w:t>
      </w:r>
    </w:p>
    <w:p w:rsidR="004F1593" w:rsidRDefault="004F1593" w:rsidP="004F1593"/>
    <w:p w:rsidR="004F1593" w:rsidRDefault="004F1593" w:rsidP="004F1593">
      <w:r>
        <w:t>Los villancicos</w:t>
      </w:r>
    </w:p>
    <w:p w:rsidR="004F1593" w:rsidRDefault="004F1593" w:rsidP="004F1593"/>
    <w:p w:rsidR="004F1593" w:rsidRDefault="004F1593" w:rsidP="004F1593">
      <w:r>
        <w:lastRenderedPageBreak/>
        <w:t>Se dice que el compositor de los primeros villancicos fue el Marqués de Santillana, que compuso una serie de canciones para celebrar, con sus tres hijos, el misterio de la Navidad.</w:t>
      </w:r>
    </w:p>
    <w:p w:rsidR="004F1593" w:rsidRDefault="004F1593" w:rsidP="004F1593"/>
    <w:p w:rsidR="004F1593" w:rsidRDefault="004F1593" w:rsidP="004F1593">
      <w:r>
        <w:t xml:space="preserve">Sin embargo, los primeros villancicos que se conocen fueron compuestos por los evangelizadores en el siglo V, con la finalidad de llevar la Buena Nueva a los aldeanos y campesinos que no sabían leer. </w:t>
      </w:r>
    </w:p>
    <w:p w:rsidR="004F1593" w:rsidRDefault="004F1593" w:rsidP="004F1593">
      <w:r>
        <w:t>Sus letras hablaban sobre el Misterio de la Encarnación en lenguaje popular y estaban inspirados en la liturgia de la Navidad.</w:t>
      </w:r>
    </w:p>
    <w:p w:rsidR="004F1593" w:rsidRDefault="004F1593" w:rsidP="004F1593"/>
    <w:p w:rsidR="004F1593" w:rsidRDefault="004F1593" w:rsidP="004F1593">
      <w:r>
        <w:t>Como se llamaba “villanus” al aldeano, con el tiempo, el nombre cambió a “villancicos”. Éstos hablan en un tono sensible e ingenioso de los sentimientos de la Virgen María y de los pastores ante el Nacimiento de Cristo.</w:t>
      </w:r>
    </w:p>
    <w:p w:rsidR="004F1593" w:rsidRDefault="004F1593" w:rsidP="004F1593">
      <w:r>
        <w:t>En el siglo XIII, se extienden por todo el mundo junto con los nacimientos de San Francisco de Asís.</w:t>
      </w:r>
    </w:p>
    <w:p w:rsidR="004F1593" w:rsidRDefault="004F1593" w:rsidP="004F1593"/>
    <w:p w:rsidR="004F1593" w:rsidRDefault="004F1593" w:rsidP="004F1593">
      <w:r>
        <w:t>Los villancicos favorecen la participación en la liturgia de Adviento y de Navidad. Cantar villancicos es un modo de demostrar nuestra alegría y gratitud a Jesús y escucharlos durante el Adviento ayuda a la preparación del corazón para el acontecimiento de la Navidad.</w:t>
      </w:r>
    </w:p>
    <w:p w:rsidR="004F1593" w:rsidRDefault="004F1593" w:rsidP="004F1593"/>
    <w:p w:rsidR="004F1593" w:rsidRDefault="004F1593" w:rsidP="004F1593">
      <w:r>
        <w:t xml:space="preserve">San Nicolás </w:t>
      </w:r>
    </w:p>
    <w:p w:rsidR="004F1593" w:rsidRDefault="004F1593" w:rsidP="004F1593"/>
    <w:p w:rsidR="004F1593" w:rsidRDefault="004F1593" w:rsidP="004F1593">
      <w:r>
        <w:t>.La imagen de Santa Claus, el viejecito regordete y sonriente que trae regalos a los niños buenos el día de Navidad, tuvo su origen en la historia de San Nicolás.</w:t>
      </w:r>
    </w:p>
    <w:p w:rsidR="004F1593" w:rsidRDefault="004F1593" w:rsidP="004F1593"/>
    <w:p w:rsidR="004F1593" w:rsidRDefault="004F1593" w:rsidP="004F1593">
      <w:r>
        <w:t>Nicolás nació en una antigua provincia de Asia Menor, en el siglo IV. La capital, Mira, estaba cerca del mar (hoy, corresponde al sudoeste de Turquía) y era una sede episcopal. Nicolás fue escogido obispo de esta sede y ahí se hizo famoso por su extraordinaria piedad. Estuvo encarcelado por defender su fe durante la persecución de Diocleciano. Sus reliquias se encuentran en el pueblo de Bari, Italia.</w:t>
      </w:r>
    </w:p>
    <w:p w:rsidR="004F1593" w:rsidRDefault="004F1593" w:rsidP="004F1593"/>
    <w:p w:rsidR="004F1593" w:rsidRDefault="004F1593" w:rsidP="004F1593">
      <w:r>
        <w:lastRenderedPageBreak/>
        <w:t>Existen varias leyendas que hablan acerca de la vida de este santo:</w:t>
      </w:r>
    </w:p>
    <w:p w:rsidR="004F1593" w:rsidRDefault="004F1593" w:rsidP="004F1593">
      <w:r>
        <w:t>Se dice que fue heredero de una gran fortuna, misma que dedicó a ayudar a los pobres que conocía. Nicolás era feliz ayudando a los demás, especialmente a los pobres y a los esclavos. Era bueno, generoso y tenía un gran sentido del humor.</w:t>
      </w:r>
    </w:p>
    <w:p w:rsidR="004F1593" w:rsidRDefault="004F1593" w:rsidP="004F1593">
      <w:r>
        <w:t xml:space="preserve">En cierta ocasión, el jefe de la guardia romana de aquella época, llamado Marco, quería vender como esclavo a un niño muy pequeño llamado Adrián y Nicolás se lo impidió. </w:t>
      </w:r>
    </w:p>
    <w:p w:rsidR="004F1593" w:rsidRDefault="004F1593" w:rsidP="004F1593"/>
    <w:p w:rsidR="004F1593" w:rsidRDefault="004F1593" w:rsidP="004F1593">
      <w:r>
        <w:t>En otra ocasión, Marco quería apoderarse de unas jovencitas si su padre no le pagaba una deuda. Nicolás se enteró del problema y decidió ayudarlas. Tomó tres sacos llenos de oro y en la Noche de Navidad, en plena obscuridad, llegó hasta la casa y arrojó los sacos por la chimenea, salvando así a las muchachas.</w:t>
      </w:r>
    </w:p>
    <w:p w:rsidR="004F1593" w:rsidRDefault="004F1593" w:rsidP="004F1593"/>
    <w:p w:rsidR="004F1593" w:rsidRDefault="004F1593" w:rsidP="004F1593">
      <w:r>
        <w:t xml:space="preserve">Marco quería acabar con la fe cristiana, mandó quemar todas las iglesias y a encarcelar a todos los cristianos que no quisieran renegar de su fe. Así fue como Nicolás fue capturado y encarcelado. </w:t>
      </w:r>
    </w:p>
    <w:p w:rsidR="004F1593" w:rsidRDefault="004F1593" w:rsidP="004F1593">
      <w:r>
        <w:t>Cuando el emperador Constantino se convirtió a la fe católica, liberó a todos los cristianos y Nicolás era ya viejo. Cuando salió de la cárcel, tenía la barba crecida y blanca y llevaba sus ropajes rojos, que lo distinguían como obispo. Con todo, los largos años de cárcel no lograron quitarle su bondad y su buen humor.</w:t>
      </w:r>
    </w:p>
    <w:p w:rsidR="004F1593" w:rsidRDefault="004F1593" w:rsidP="004F1593"/>
    <w:p w:rsidR="004F1593" w:rsidRDefault="004F1593" w:rsidP="004F1593">
      <w:r>
        <w:t>Los cristianos de Alemania tomaron la historia de los tres sacos de oro echados por la chimenea el día de Navidad y la imagen de Nicolás al salir de la cárcel, para entretejer la historia de Santa Claus, viejecito sonriente y gordinflón, vestido de rojo, que entra por la chimenea el día de Navidad para dejar regalos a los niños buenos.</w:t>
      </w:r>
    </w:p>
    <w:p w:rsidR="004F1593" w:rsidRDefault="004F1593" w:rsidP="004F1593"/>
    <w:p w:rsidR="004F1593" w:rsidRDefault="004F1593" w:rsidP="004F1593">
      <w:r>
        <w:t>El Nombre de Santa Claus viene de la evolución paulatina del nombre de San Nicolás: St. Nicklauss, St. Nick, St. Klauss, Santa Claus, Santa Clós.</w:t>
      </w:r>
    </w:p>
    <w:p w:rsidR="004F1593" w:rsidRDefault="004F1593" w:rsidP="004F1593"/>
    <w:p w:rsidR="004F1593" w:rsidRDefault="004F1593" w:rsidP="004F1593">
      <w:r>
        <w:t xml:space="preserve">Para dar un sentido cristiano a la tradición: El ejemplo de San Nicolás nos enseña a ser generosos, a dar a los que no tienen y a hacerlo con discreción, con un profundo amor al prójimo. Nos enseña a estar pendiente de las necesidades de los demás, a salir de nuestro egoísmo, a ser </w:t>
      </w:r>
      <w:r>
        <w:lastRenderedPageBreak/>
        <w:t xml:space="preserve">generosos no sólo con nuestras cosas sino también, con nuestra persona y nuestro tiempo. </w:t>
      </w:r>
    </w:p>
    <w:p w:rsidR="004F1593" w:rsidRDefault="004F1593" w:rsidP="004F1593"/>
    <w:p w:rsidR="004F1593" w:rsidRDefault="004F1593" w:rsidP="004F1593">
      <w:r>
        <w:t>La Navidad es un tiempo propicio para imitar a San Nicolás en sus virtudes. Cada año, parece como si el espíritu de Nicolás efectivamente viniera a la tierra y se introdujera a todas las casas de manera misteriosa (tal vez por la chimenea), influyendo en todas las personas, que en esta época se muestran más dispuestos que nunca a dar regalos, desprenderse de lo propio y ayudar a los demás. Seguramente, San Nicolás ha de sonreír desde el Cielo, al ver cómo la gente se vuelve generosa y desinteresada, ocultando su identidad detrás de la imagen exagerada y graciosa de él mismo.</w:t>
      </w:r>
    </w:p>
    <w:p w:rsidR="004F1593" w:rsidRDefault="004F1593" w:rsidP="004F1593"/>
    <w:p w:rsidR="004F1593" w:rsidRDefault="004F1593" w:rsidP="004F1593">
      <w:r>
        <w:t>Los nacimientos</w:t>
      </w:r>
    </w:p>
    <w:p w:rsidR="004F1593" w:rsidRDefault="004F1593" w:rsidP="004F1593"/>
    <w:p w:rsidR="004F1593" w:rsidRDefault="004F1593" w:rsidP="004F1593">
      <w:r>
        <w:t xml:space="preserve"> El Papa San Sixto III, en el siglo V, ya celebraba la Navidad con algunas representaciones del nacimiento de Cristo que se realizaban en una gruta semejante a la de Belén que él mismo había mandado construir en una Iglesia.</w:t>
      </w:r>
    </w:p>
    <w:p w:rsidR="004F1593" w:rsidRDefault="004F1593" w:rsidP="004F1593">
      <w:r>
        <w:t>Sin embargo, se considera a San Francisco de Asís el fundador de los Nacimientos quien, en 1223, quiso celebrar una “Noche Buena” en la que se reviviera el recuerdo de Jesús nacido en Belén.</w:t>
      </w:r>
    </w:p>
    <w:p w:rsidR="004F1593" w:rsidRDefault="004F1593" w:rsidP="004F1593"/>
    <w:p w:rsidR="004F1593" w:rsidRDefault="004F1593" w:rsidP="004F1593">
      <w:r>
        <w:t>Para que todos pudieran comprender mejor las condiciones en que sucedió, puso un Nacimiento en el bosque con personas y animales vivos. Esta actividad gustó mucho a las personas que asistieron y se popularizó. Con el paso del tiempo, la falta de espacio obligó a sustituir a las personas y animales con figuras de madera o de barro. Esta tradición fue acogida con gran cariño por todo el mundo cristiano desde el siglo XVI.</w:t>
      </w:r>
    </w:p>
    <w:p w:rsidR="004F1593" w:rsidRDefault="004F1593" w:rsidP="004F1593"/>
    <w:p w:rsidR="004F1593" w:rsidRDefault="004F1593" w:rsidP="004F1593">
      <w:r>
        <w:t>Para dar un sentido cristiano a la tradición: Poner un Nacimiento en casa, en el que podemos contemplar la imagen de Belén, el pesebre, lo pastores, los magos, José y María, puede ser además de una actividad que fomenta la unión familiar, una imagen que nos ayude a meditar en el misterio de la Navidad y en las virtudes de cada uno de los personajes. A través de los sentidos, se eleva nuestro espíritu ante este gran acontecimiento. El Nacimiento nos invita a reflexionar en el gran misterio de Dios hecho hombre por amor al hombre.</w:t>
      </w:r>
    </w:p>
    <w:p w:rsidR="004F1593" w:rsidRDefault="004F1593" w:rsidP="004F1593"/>
    <w:p w:rsidR="004F1593" w:rsidRDefault="004F1593" w:rsidP="004F1593">
      <w:r>
        <w:t>La flor de Nochebuena</w:t>
      </w:r>
    </w:p>
    <w:p w:rsidR="004F1593" w:rsidRDefault="004F1593" w:rsidP="004F1593"/>
    <w:p w:rsidR="004F1593" w:rsidRDefault="004F1593" w:rsidP="004F1593">
      <w:r>
        <w:t>Esta flor es originaria de México. Su nombre náhuatl es “tlazochitl” que significa “flor que se marchita”. Para los aztecas simbolizaba la sangre de los sacrificios que los indígenas ofrendaban al sol para renovar sus fuerzas. Los españoles la bautizaron como flor de Nochebuena porque florece en diciembre y la utilizaron como símbolo de las fiestas navideñas.</w:t>
      </w:r>
    </w:p>
    <w:p w:rsidR="004F1593" w:rsidRDefault="004F1593" w:rsidP="004F1593"/>
    <w:p w:rsidR="004F1593" w:rsidRDefault="004F1593" w:rsidP="004F1593">
      <w:r>
        <w:t>Las posadas</w:t>
      </w:r>
    </w:p>
    <w:p w:rsidR="004F1593" w:rsidRDefault="004F1593" w:rsidP="004F1593"/>
    <w:p w:rsidR="004F1593" w:rsidRDefault="004F1593" w:rsidP="004F1593">
      <w:r>
        <w:t xml:space="preserve">Las posadas son fiestas que tienen como fin, preparar la Navidad. Comienzan el día 16 y terminan el día 24 de Diciembre. </w:t>
      </w:r>
    </w:p>
    <w:p w:rsidR="004F1593" w:rsidRDefault="004F1593" w:rsidP="004F1593"/>
    <w:p w:rsidR="004F1593" w:rsidRDefault="004F1593" w:rsidP="004F1593">
      <w:r>
        <w:t>Su origen se remonta a los tiempos de la conquista:</w:t>
      </w:r>
    </w:p>
    <w:p w:rsidR="004F1593" w:rsidRDefault="004F1593" w:rsidP="004F1593">
      <w:r>
        <w:t xml:space="preserve">Cuando los españoles llegaron a México, los aztecas creían que durante el solsticio de invierno, el dios Quetzalcóatl (el sol viejo) bajaba a visitarlos. Cuarenta días antes de la fiesta, compraban los mercaderes a un esclavo fornido y lo vestían con los atavíos del mismo dios Quetzalcóatl. Antes de vestirlo, lo purificaban. En la noche, lo enjaulaban y lo alimentaban muy bien. Salían con él por la ciudad y él iba cantando y bailando para ser conocido por su semejanza a Dios. Las mujeres y los niños le ofrecían ofrendas. Nueve días antes de la fiesta, venían ante él dos viejos muy venerables del templo y se humillaban ante él en una ceremonia en la que le decían: “Señor, sabrás que de aquí en nueve días se te acabará este trabajo de bailar y cantar porque entonces has de morir". El esclavo debía responder: “que fuese muy en buena hora”. </w:t>
      </w:r>
    </w:p>
    <w:p w:rsidR="004F1593" w:rsidRDefault="004F1593" w:rsidP="004F1593"/>
    <w:p w:rsidR="004F1593" w:rsidRDefault="004F1593" w:rsidP="004F1593">
      <w:r>
        <w:t>Llegado el día de la fiesta, a media noche, después de honrarlo con música e incienso, lo tomaban los sacrificadores y le sacaban el corazón para ofrecérselo a la luna. En los templos hacían ese día grandes ceremonias. En dichas ceremonias, dirigidas por los sacerdotes, se incluían ritos y bailes sagrados representando la llegada de Quetzalcóatl, así como ofrendas y sacrificios humanos en honor a él.</w:t>
      </w:r>
    </w:p>
    <w:p w:rsidR="004F1593" w:rsidRDefault="004F1593" w:rsidP="004F1593"/>
    <w:p w:rsidR="004F1593" w:rsidRDefault="004F1593" w:rsidP="004F1593">
      <w:r>
        <w:lastRenderedPageBreak/>
        <w:t xml:space="preserve">Durante el mes de diciembre, no sólo festejaban a Quetzalcóatl, sino que también celebraban las fiestas en honor a Huitzilopochtli. Estas duraban veinte días, iniciaban el 6 de diciembre y terminaban el 26 del mismo mes. Eran fiestas solemnes estaban precedidas por 4 días de ayuno y se coronaba al dios Huitzilopochtli, poniendo banderas en los árboles frutales. Esto es a lo que llamaban el “levantamiento de banderas”. </w:t>
      </w:r>
    </w:p>
    <w:p w:rsidR="004F1593" w:rsidRDefault="004F1593" w:rsidP="004F1593"/>
    <w:p w:rsidR="004F1593" w:rsidRDefault="004F1593" w:rsidP="004F1593">
      <w:r>
        <w:t xml:space="preserve">En el gran templo, ponían el estandarte del dios y le rendían culto. El pueblo se congregaba en los patios de los templos, iluminados por enormes fogatas para esperar la llegada del solsticio de invierno. El 24 de diciembre, por la noche y al día siguiente, 25 de diciembre, había fiestas en todas las casas. Se ofrecía a los invitados una rica comida y unas estatuas pequeñas de pasta llamada “tzoatl”. </w:t>
      </w:r>
    </w:p>
    <w:p w:rsidR="004F1593" w:rsidRDefault="004F1593" w:rsidP="004F1593"/>
    <w:p w:rsidR="004F1593" w:rsidRDefault="004F1593" w:rsidP="004F1593">
      <w:r>
        <w:t>Los misioneros españoles, que llegaron a México a finales del siglo XVI, aprovecharon estas costumbres religiosas para introducir entre los indígenas el espíritu evangélico. Así, transformaron las fiestas aztecas en fiestas cristianas, para que sirvieran como preparación para recibir a Jesús en su corazón el día de Navidad.</w:t>
      </w:r>
    </w:p>
    <w:p w:rsidR="004F1593" w:rsidRDefault="004F1593" w:rsidP="004F1593"/>
    <w:p w:rsidR="004F1593" w:rsidRDefault="004F1593" w:rsidP="004F1593">
      <w:r>
        <w:t xml:space="preserve">En 1587, el superior del convento de San Agustín de Acolman, Fray Diego de Soria, obtuvo del Papa Sixto V, un permiso que autorizaba en la nueva España la celebración de las "Misas de Aguinaldos", del 16 al 24 de diciembre. En estas Misas, se intercalaban pasajes y escenas de la Navidad. Para hacerlas más atractivas y amenas, se les agregaron luces de bengala, cohetes y villancicos. Posteriormente, la piñata. </w:t>
      </w:r>
    </w:p>
    <w:p w:rsidR="004F1593" w:rsidRDefault="004F1593" w:rsidP="004F1593"/>
    <w:p w:rsidR="004F1593" w:rsidRDefault="004F1593" w:rsidP="004F1593">
      <w:r>
        <w:t>En San Agustín de Acolman, con los misioneros agustinos, fue donde tuvieron origen las posadas. Los misioneros convocaban al pueblo al atrio de las iglesias y conventos y ahí rezaban una novena. Se iniciaba con el rezo del Santo Rosario, acompañado de cantos y representaciones basadas en el Evangelio, como recordatorio de la espera del Niño y del peregrinar de José y María de Nazaret a Belén para empadronarse. Las posadas se llevaban a cabo los nueve días previos a la Navidad, que puede simbolizar los nueve meses de espera de María. Al terminar, los monjes repartían a los asistentes fruta y dulces que simbolizaban las gracias que recibían aquellos que aceptaban la doctrina de Jesús.</w:t>
      </w:r>
    </w:p>
    <w:p w:rsidR="004F1593" w:rsidRDefault="004F1593" w:rsidP="004F1593"/>
    <w:p w:rsidR="002D241C" w:rsidRPr="004F1593" w:rsidRDefault="004F1593" w:rsidP="004F1593">
      <w:r>
        <w:lastRenderedPageBreak/>
        <w:t>Esta costumbre, con el tiempo se comenzó a realizar en barrios y luego, pasaron a formar parte de la vida familiar. Según la tradición, una Posada comienza con el rezo del Rosario y el canto de las letanías. Durante el canto, los asistentes forman dos filas que terminan con 2 ó 4 niños que llevan a la Santísima Virgen y a San José, llamados "peregrinos", que van a Belén. Al terminar las letanías, se dividen en dos grupos: uno entra a la casa y otro pide posada, imitando a San José y la Santísima Virgen cuando llegaron a Belén. Los peregrinos reciben acogida por parte del grupo que se encuentra en el interior. Luego de esto, siguen los alegres villancicos y termina la fiesta rompiendo piñatas y distribuyendo los "aguinaldos".</w:t>
      </w:r>
    </w:p>
    <w:sectPr w:rsidR="002D241C" w:rsidRPr="004F1593"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1593"/>
    <w:rsid w:val="00025784"/>
    <w:rsid w:val="00145546"/>
    <w:rsid w:val="002D241C"/>
    <w:rsid w:val="00370A6A"/>
    <w:rsid w:val="004F15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12704</Characters>
  <Application>Microsoft Office Word</Application>
  <DocSecurity>0</DocSecurity>
  <Lines>105</Lines>
  <Paragraphs>29</Paragraphs>
  <ScaleCrop>false</ScaleCrop>
  <Company>PERSONAL</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2011-01-27T13:36:00Z</dcterms:created>
  <dcterms:modified xsi:type="dcterms:W3CDTF">2011-01-27T13:36:00Z</dcterms:modified>
</cp:coreProperties>
</file>